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5D" w:rsidRDefault="00E862B6" w:rsidP="00E86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HƯỚNG DẪN HỌC</w:t>
      </w:r>
      <w:r w:rsidRPr="00E862B6">
        <w:rPr>
          <w:b/>
          <w:sz w:val="28"/>
          <w:szCs w:val="28"/>
        </w:rPr>
        <w:t xml:space="preserve"> TẬP </w:t>
      </w:r>
      <w:r>
        <w:rPr>
          <w:b/>
          <w:sz w:val="28"/>
          <w:szCs w:val="28"/>
        </w:rPr>
        <w:t xml:space="preserve"> MÔN  </w:t>
      </w:r>
      <w:r w:rsidRPr="00E862B6">
        <w:rPr>
          <w:b/>
          <w:sz w:val="28"/>
          <w:szCs w:val="28"/>
        </w:rPr>
        <w:t xml:space="preserve">SỬ 8- TIẾT 1  - TUẦN </w:t>
      </w:r>
      <w:r>
        <w:rPr>
          <w:b/>
          <w:sz w:val="28"/>
          <w:szCs w:val="28"/>
        </w:rPr>
        <w:t>3</w:t>
      </w:r>
      <w:r w:rsidRPr="00E862B6">
        <w:rPr>
          <w:b/>
          <w:sz w:val="28"/>
          <w:szCs w:val="28"/>
        </w:rPr>
        <w:t xml:space="preserve"> ( ZOOM )</w:t>
      </w:r>
    </w:p>
    <w:p w:rsidR="00E862B6" w:rsidRDefault="00E862B6" w:rsidP="00E862B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Tìm hiểu và giới thiệu về các nhân vật lịch sử, mỗi nhân vật không quá 100 từ: Tôn Thất Thuyết, Vua hàm Nghi, Phan Đình Phùng, Cao Thắng, Hoàng Hoa Thám.</w:t>
      </w:r>
    </w:p>
    <w:p w:rsidR="00E862B6" w:rsidRDefault="00E862B6" w:rsidP="00E862B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Tại sao phòng trào chống Pháp từ năm 1885 đến 1896 được gọi là phòng trào Cần Vương?</w:t>
      </w:r>
    </w:p>
    <w:p w:rsidR="00E862B6" w:rsidRPr="00E862B6" w:rsidRDefault="00E862B6" w:rsidP="00E862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Tại sao nói cuộc khởi nghĩa Hương Khê là tiêu biểu nhất phong phong trào Cần Vương? ( Câu trả lời thể hiện qua  Sơ đồ, bảng , hình vẽ…) </w:t>
      </w:r>
      <w:bookmarkStart w:id="0" w:name="_GoBack"/>
      <w:bookmarkEnd w:id="0"/>
    </w:p>
    <w:sectPr w:rsidR="00E862B6" w:rsidRPr="00E86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B6"/>
    <w:rsid w:val="0043305D"/>
    <w:rsid w:val="00E8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2020-04-10T10:48:00Z</dcterms:created>
  <dcterms:modified xsi:type="dcterms:W3CDTF">2020-04-10T10:57:00Z</dcterms:modified>
</cp:coreProperties>
</file>